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27" w:rsidRPr="008322A0" w:rsidRDefault="009D1C27" w:rsidP="009D1C27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t>Table S10.</w:t>
      </w:r>
      <w:r w:rsidRPr="008322A0">
        <w:rPr>
          <w:rFonts w:ascii="Times New Roman" w:hAnsi="Times New Roman" w:cs="Times New Roman"/>
        </w:rPr>
        <w:t xml:space="preserve"> </w:t>
      </w:r>
      <w:proofErr w:type="gramStart"/>
      <w:r w:rsidRPr="008322A0">
        <w:rPr>
          <w:rFonts w:ascii="Times New Roman" w:hAnsi="Times New Roman" w:cs="Times New Roman"/>
          <w:b/>
        </w:rPr>
        <w:t>The annotations of four topological domains containing eleven FISH probes.</w:t>
      </w:r>
      <w:proofErr w:type="gramEnd"/>
      <w:r w:rsidRPr="008322A0">
        <w:rPr>
          <w:rFonts w:ascii="Times New Roman" w:hAnsi="Times New Roman" w:cs="Times New Roman"/>
          <w:b/>
        </w:rPr>
        <w:t xml:space="preserve"> </w:t>
      </w:r>
    </w:p>
    <w:tbl>
      <w:tblPr>
        <w:tblW w:w="8294" w:type="dxa"/>
        <w:tblInd w:w="98" w:type="dxa"/>
        <w:tblLook w:val="04A0"/>
      </w:tblPr>
      <w:tblGrid>
        <w:gridCol w:w="1322"/>
        <w:gridCol w:w="656"/>
        <w:gridCol w:w="1316"/>
        <w:gridCol w:w="1316"/>
        <w:gridCol w:w="1109"/>
        <w:gridCol w:w="2575"/>
      </w:tblGrid>
      <w:tr w:rsidR="009D1C27" w:rsidRPr="008322A0" w:rsidTr="00376419">
        <w:trPr>
          <w:trHeight w:val="31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1C27" w:rsidRPr="008322A0" w:rsidTr="00376419">
        <w:trPr>
          <w:trHeight w:val="315"/>
        </w:trPr>
        <w:tc>
          <w:tcPr>
            <w:tcW w:w="13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Domain ID</w:t>
            </w:r>
          </w:p>
        </w:tc>
        <w:tc>
          <w:tcPr>
            <w:tcW w:w="65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Chr</w:t>
            </w:r>
            <w:proofErr w:type="spellEnd"/>
          </w:p>
        </w:tc>
        <w:tc>
          <w:tcPr>
            <w:tcW w:w="13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Start</w:t>
            </w:r>
          </w:p>
        </w:tc>
        <w:tc>
          <w:tcPr>
            <w:tcW w:w="13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End</w:t>
            </w:r>
          </w:p>
        </w:tc>
        <w:tc>
          <w:tcPr>
            <w:tcW w:w="110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Size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Genes within domain</w:t>
            </w:r>
          </w:p>
        </w:tc>
      </w:tr>
      <w:tr w:rsidR="009D1C27" w:rsidRPr="008322A0" w:rsidTr="00376419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73762329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74606210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0.84 MB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 xml:space="preserve">GCR, </w:t>
            </w:r>
            <w:proofErr w:type="spellStart"/>
            <w:r w:rsidRPr="008322A0">
              <w:rPr>
                <w:rFonts w:ascii="Times New Roman" w:eastAsia="Times New Roman" w:hAnsi="Times New Roman" w:cs="Times New Roman"/>
              </w:rPr>
              <w:t>Lnp</w:t>
            </w:r>
            <w:proofErr w:type="spellEnd"/>
            <w:r w:rsidRPr="008322A0">
              <w:rPr>
                <w:rFonts w:ascii="Times New Roman" w:eastAsia="Times New Roman" w:hAnsi="Times New Roman" w:cs="Times New Roman"/>
              </w:rPr>
              <w:t>, Evx2, Hoxd3</w:t>
            </w:r>
          </w:p>
        </w:tc>
      </w:tr>
      <w:tr w:rsidR="009D1C27" w:rsidRPr="008322A0" w:rsidTr="00376419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105100659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106026498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0.93 MB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Rcn1, 1550J22</w:t>
            </w:r>
          </w:p>
        </w:tc>
      </w:tr>
      <w:tr w:rsidR="009D1C27" w:rsidRPr="008322A0" w:rsidTr="00376419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32058671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33038791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0.98 MB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Il9r, Hbq1</w:t>
            </w:r>
          </w:p>
        </w:tc>
      </w:tr>
      <w:tr w:rsidR="009D1C27" w:rsidRPr="008322A0" w:rsidTr="00376419">
        <w:trPr>
          <w:trHeight w:val="315"/>
        </w:trPr>
        <w:tc>
          <w:tcPr>
            <w:tcW w:w="13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94495571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97482060</w:t>
            </w: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2.99 MB</w:t>
            </w:r>
          </w:p>
        </w:tc>
        <w:tc>
          <w:tcPr>
            <w:tcW w:w="25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2A0">
              <w:rPr>
                <w:rFonts w:ascii="Times New Roman" w:eastAsia="Times New Roman" w:hAnsi="Times New Roman" w:cs="Times New Roman"/>
              </w:rPr>
              <w:t>Calcoco2, Hoxb1, Hoxb9</w:t>
            </w:r>
          </w:p>
        </w:tc>
      </w:tr>
      <w:tr w:rsidR="009D1C27" w:rsidRPr="008322A0" w:rsidTr="00376419">
        <w:trPr>
          <w:trHeight w:val="31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C27" w:rsidRPr="008322A0" w:rsidRDefault="009D1C27" w:rsidP="003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1C27" w:rsidRPr="008322A0" w:rsidRDefault="009D1C27" w:rsidP="009D1C27">
      <w:pPr>
        <w:spacing w:after="0" w:line="240" w:lineRule="auto"/>
        <w:rPr>
          <w:rFonts w:ascii="Times New Roman" w:hAnsi="Times New Roman" w:cs="Times New Roman"/>
          <w:b/>
        </w:rPr>
      </w:pPr>
    </w:p>
    <w:p w:rsidR="009D1C27" w:rsidRPr="008322A0" w:rsidRDefault="009D1C27" w:rsidP="009D1C27">
      <w:pPr>
        <w:spacing w:after="0" w:line="240" w:lineRule="auto"/>
        <w:rPr>
          <w:rFonts w:ascii="Times New Roman" w:hAnsi="Times New Roman" w:cs="Times New Roman"/>
          <w:b/>
        </w:rPr>
      </w:pPr>
    </w:p>
    <w:p w:rsidR="00876665" w:rsidRDefault="00876665"/>
    <w:sectPr w:rsidR="00876665" w:rsidSect="008766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1C27"/>
    <w:rsid w:val="00876665"/>
    <w:rsid w:val="009D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2</cp:revision>
  <dcterms:created xsi:type="dcterms:W3CDTF">2012-11-10T19:23:00Z</dcterms:created>
  <dcterms:modified xsi:type="dcterms:W3CDTF">2012-11-10T19:23:00Z</dcterms:modified>
</cp:coreProperties>
</file>